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24BD" w14:textId="4697F43F" w:rsidR="001462B1" w:rsidRPr="000A1AE1" w:rsidRDefault="000A1AE1">
      <w:pPr>
        <w:rPr>
          <w:b/>
          <w:bCs/>
          <w:sz w:val="32"/>
          <w:szCs w:val="32"/>
        </w:rPr>
      </w:pPr>
      <w:r w:rsidRPr="000A1AE1">
        <w:rPr>
          <w:b/>
          <w:bCs/>
          <w:sz w:val="32"/>
          <w:szCs w:val="32"/>
        </w:rPr>
        <w:t>My tricks for foreign language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39"/>
        <w:gridCol w:w="4648"/>
      </w:tblGrid>
      <w:tr w:rsidR="000A1AE1" w:rsidRPr="000A1AE1" w14:paraId="07CFF59F" w14:textId="77777777" w:rsidTr="000A1AE1">
        <w:tc>
          <w:tcPr>
            <w:tcW w:w="4699" w:type="dxa"/>
          </w:tcPr>
          <w:p w14:paraId="4AFD2043" w14:textId="446D7FF4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 TASK</w:t>
            </w:r>
          </w:p>
        </w:tc>
        <w:tc>
          <w:tcPr>
            <w:tcW w:w="4699" w:type="dxa"/>
          </w:tcPr>
          <w:p w14:paraId="6BCB9A51" w14:textId="095EDA49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TRICK</w:t>
            </w:r>
          </w:p>
        </w:tc>
        <w:tc>
          <w:tcPr>
            <w:tcW w:w="4700" w:type="dxa"/>
          </w:tcPr>
          <w:p w14:paraId="7CEC1433" w14:textId="3C65D055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NEW TRICK I LEARNED TODAY</w:t>
            </w:r>
          </w:p>
        </w:tc>
      </w:tr>
      <w:tr w:rsidR="000A1AE1" w:rsidRPr="000A1AE1" w14:paraId="1BF1900A" w14:textId="77777777" w:rsidTr="000A1AE1">
        <w:tc>
          <w:tcPr>
            <w:tcW w:w="4699" w:type="dxa"/>
          </w:tcPr>
          <w:p w14:paraId="500E8970" w14:textId="68643165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Overcoming the fear of speaking</w:t>
            </w:r>
          </w:p>
        </w:tc>
        <w:tc>
          <w:tcPr>
            <w:tcW w:w="4699" w:type="dxa"/>
          </w:tcPr>
          <w:p w14:paraId="6AB7B8C2" w14:textId="77777777" w:rsidR="000A1AE1" w:rsidRDefault="000A1AE1">
            <w:pPr>
              <w:rPr>
                <w:sz w:val="32"/>
                <w:szCs w:val="32"/>
              </w:rPr>
            </w:pPr>
          </w:p>
          <w:p w14:paraId="6ADD01C8" w14:textId="77777777" w:rsidR="000A1AE1" w:rsidRDefault="000A1AE1">
            <w:pPr>
              <w:rPr>
                <w:sz w:val="32"/>
                <w:szCs w:val="32"/>
              </w:rPr>
            </w:pPr>
          </w:p>
          <w:p w14:paraId="58BB5BC3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  <w:tc>
          <w:tcPr>
            <w:tcW w:w="4700" w:type="dxa"/>
          </w:tcPr>
          <w:p w14:paraId="26BC2C05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  <w:tr w:rsidR="000A1AE1" w:rsidRPr="000A1AE1" w14:paraId="7BA6FC2D" w14:textId="77777777" w:rsidTr="000A1AE1">
        <w:tc>
          <w:tcPr>
            <w:tcW w:w="4699" w:type="dxa"/>
          </w:tcPr>
          <w:p w14:paraId="1D2F8968" w14:textId="24AAA302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Communicating even if I am not entirely sure that what I will say or write is 100% correct</w:t>
            </w:r>
          </w:p>
        </w:tc>
        <w:tc>
          <w:tcPr>
            <w:tcW w:w="4699" w:type="dxa"/>
          </w:tcPr>
          <w:p w14:paraId="43B70FFB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  <w:tc>
          <w:tcPr>
            <w:tcW w:w="4700" w:type="dxa"/>
          </w:tcPr>
          <w:p w14:paraId="60ECE8AC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  <w:tr w:rsidR="000A1AE1" w:rsidRPr="000A1AE1" w14:paraId="01B6BA23" w14:textId="77777777" w:rsidTr="000A1AE1">
        <w:tc>
          <w:tcPr>
            <w:tcW w:w="4699" w:type="dxa"/>
          </w:tcPr>
          <w:p w14:paraId="5025478D" w14:textId="1C04907C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 and learning new words</w:t>
            </w:r>
          </w:p>
        </w:tc>
        <w:tc>
          <w:tcPr>
            <w:tcW w:w="4699" w:type="dxa"/>
          </w:tcPr>
          <w:p w14:paraId="270596E6" w14:textId="77777777" w:rsidR="000A1AE1" w:rsidRDefault="000A1AE1">
            <w:pPr>
              <w:rPr>
                <w:sz w:val="32"/>
                <w:szCs w:val="32"/>
              </w:rPr>
            </w:pPr>
          </w:p>
          <w:p w14:paraId="2DEC0D71" w14:textId="77777777" w:rsidR="000A1AE1" w:rsidRDefault="000A1AE1">
            <w:pPr>
              <w:rPr>
                <w:sz w:val="32"/>
                <w:szCs w:val="32"/>
              </w:rPr>
            </w:pPr>
          </w:p>
          <w:p w14:paraId="4136DA25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  <w:tc>
          <w:tcPr>
            <w:tcW w:w="4700" w:type="dxa"/>
          </w:tcPr>
          <w:p w14:paraId="705B82D3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  <w:tr w:rsidR="000A1AE1" w:rsidRPr="000A1AE1" w14:paraId="11E151B5" w14:textId="77777777" w:rsidTr="000A1AE1">
        <w:tc>
          <w:tcPr>
            <w:tcW w:w="4699" w:type="dxa"/>
          </w:tcPr>
          <w:p w14:paraId="5A0F9054" w14:textId="08FBC206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Practicing language outside of the classroom</w:t>
            </w:r>
          </w:p>
        </w:tc>
        <w:tc>
          <w:tcPr>
            <w:tcW w:w="4699" w:type="dxa"/>
          </w:tcPr>
          <w:p w14:paraId="67D6770A" w14:textId="77777777" w:rsidR="000A1AE1" w:rsidRDefault="000A1AE1">
            <w:pPr>
              <w:rPr>
                <w:sz w:val="32"/>
                <w:szCs w:val="32"/>
              </w:rPr>
            </w:pPr>
          </w:p>
          <w:p w14:paraId="3C3BD8E8" w14:textId="77777777" w:rsidR="000A1AE1" w:rsidRDefault="000A1AE1">
            <w:pPr>
              <w:rPr>
                <w:sz w:val="32"/>
                <w:szCs w:val="32"/>
              </w:rPr>
            </w:pPr>
          </w:p>
          <w:p w14:paraId="2220C887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  <w:tc>
          <w:tcPr>
            <w:tcW w:w="4700" w:type="dxa"/>
          </w:tcPr>
          <w:p w14:paraId="5EB99DA3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  <w:tr w:rsidR="000A1AE1" w:rsidRPr="000A1AE1" w14:paraId="4B0ECE3F" w14:textId="77777777" w:rsidTr="000A1AE1">
        <w:tc>
          <w:tcPr>
            <w:tcW w:w="4699" w:type="dxa"/>
          </w:tcPr>
          <w:p w14:paraId="0C0837EB" w14:textId="31552705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Increasing motivation to study a foreign language</w:t>
            </w:r>
          </w:p>
        </w:tc>
        <w:tc>
          <w:tcPr>
            <w:tcW w:w="4699" w:type="dxa"/>
          </w:tcPr>
          <w:p w14:paraId="2DA29C4E" w14:textId="77777777" w:rsidR="000A1AE1" w:rsidRDefault="000A1AE1">
            <w:pPr>
              <w:rPr>
                <w:sz w:val="32"/>
                <w:szCs w:val="32"/>
              </w:rPr>
            </w:pPr>
          </w:p>
          <w:p w14:paraId="5DF606A5" w14:textId="77777777" w:rsidR="000A1AE1" w:rsidRDefault="000A1AE1">
            <w:pPr>
              <w:rPr>
                <w:sz w:val="32"/>
                <w:szCs w:val="32"/>
              </w:rPr>
            </w:pPr>
          </w:p>
          <w:p w14:paraId="3255D776" w14:textId="051D7A82" w:rsidR="000A1AE1" w:rsidRPr="000A1AE1" w:rsidRDefault="00781F6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1716A" wp14:editId="324EFABC">
                      <wp:simplePos x="0" y="0"/>
                      <wp:positionH relativeFrom="column">
                        <wp:posOffset>2877604</wp:posOffset>
                      </wp:positionH>
                      <wp:positionV relativeFrom="paragraph">
                        <wp:posOffset>245457</wp:posOffset>
                      </wp:positionV>
                      <wp:extent cx="2941608" cy="741872"/>
                      <wp:effectExtent l="0" t="0" r="30480" b="20320"/>
                      <wp:wrapNone/>
                      <wp:docPr id="93340860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41608" cy="7418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4FD00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pt,19.35pt" to="458.2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00" w:type="dxa"/>
          </w:tcPr>
          <w:p w14:paraId="2237A056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  <w:tr w:rsidR="000A1AE1" w:rsidRPr="000A1AE1" w14:paraId="6723ACC7" w14:textId="77777777" w:rsidTr="000A1AE1">
        <w:tc>
          <w:tcPr>
            <w:tcW w:w="4699" w:type="dxa"/>
          </w:tcPr>
          <w:p w14:paraId="120B19E9" w14:textId="6DB93A6A" w:rsidR="000A1AE1" w:rsidRPr="000A1AE1" w:rsidRDefault="000A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 how language works (e.g., patterns of grammar and pronunciation</w:t>
            </w:r>
          </w:p>
        </w:tc>
        <w:tc>
          <w:tcPr>
            <w:tcW w:w="4699" w:type="dxa"/>
          </w:tcPr>
          <w:p w14:paraId="4EEDBD03" w14:textId="2D580BA5" w:rsidR="000A1AE1" w:rsidRPr="000A1AE1" w:rsidRDefault="00781F6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389F1" wp14:editId="1AF5BA51">
                      <wp:simplePos x="0" y="0"/>
                      <wp:positionH relativeFrom="column">
                        <wp:posOffset>2877603</wp:posOffset>
                      </wp:positionH>
                      <wp:positionV relativeFrom="paragraph">
                        <wp:posOffset>8075</wp:posOffset>
                      </wp:positionV>
                      <wp:extent cx="2932981" cy="707366"/>
                      <wp:effectExtent l="0" t="0" r="20320" b="36195"/>
                      <wp:wrapNone/>
                      <wp:docPr id="112800433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981" cy="7073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5BE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pt,.65pt" to="457.5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00" w:type="dxa"/>
          </w:tcPr>
          <w:p w14:paraId="1178ECDE" w14:textId="77777777" w:rsidR="000A1AE1" w:rsidRPr="000A1AE1" w:rsidRDefault="000A1AE1">
            <w:pPr>
              <w:rPr>
                <w:sz w:val="32"/>
                <w:szCs w:val="32"/>
              </w:rPr>
            </w:pPr>
          </w:p>
        </w:tc>
      </w:tr>
    </w:tbl>
    <w:p w14:paraId="68B3329F" w14:textId="77777777" w:rsidR="000A1AE1" w:rsidRPr="000A1AE1" w:rsidRDefault="000A1AE1"/>
    <w:sectPr w:rsidR="000A1AE1" w:rsidRPr="000A1AE1" w:rsidSect="000A1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E1"/>
    <w:rsid w:val="000A1AE1"/>
    <w:rsid w:val="001462B1"/>
    <w:rsid w:val="004D591C"/>
    <w:rsid w:val="0071754B"/>
    <w:rsid w:val="00781F69"/>
    <w:rsid w:val="009C6209"/>
    <w:rsid w:val="00A50FBA"/>
    <w:rsid w:val="00AB6729"/>
    <w:rsid w:val="00BB743D"/>
    <w:rsid w:val="00C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646"/>
  <w15:chartTrackingRefBased/>
  <w15:docId w15:val="{5F7E8D90-D8BC-43F9-950D-122ED96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E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E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E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E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E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E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E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E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A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E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E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A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E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A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E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A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Krulatz</dc:creator>
  <cp:keywords/>
  <dc:description/>
  <cp:lastModifiedBy>Anna M Krulatz</cp:lastModifiedBy>
  <cp:revision>2</cp:revision>
  <dcterms:created xsi:type="dcterms:W3CDTF">2024-10-17T12:55:00Z</dcterms:created>
  <dcterms:modified xsi:type="dcterms:W3CDTF">2024-10-17T13:00:00Z</dcterms:modified>
</cp:coreProperties>
</file>